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2" w:rsidRPr="00D04234" w:rsidRDefault="002754CB" w:rsidP="00D04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D04234">
        <w:rPr>
          <w:rFonts w:asciiTheme="majorBidi" w:hAnsiTheme="majorBidi" w:cstheme="majorBidi"/>
          <w:sz w:val="24"/>
          <w:szCs w:val="24"/>
          <w:lang w:bidi="he-IL"/>
        </w:rPr>
        <w:t xml:space="preserve">Homework 7, </w:t>
      </w:r>
      <w:r w:rsidR="00D04234" w:rsidRPr="00D04234">
        <w:rPr>
          <w:rFonts w:asciiTheme="majorBidi" w:hAnsiTheme="majorBidi" w:cstheme="majorBidi"/>
          <w:sz w:val="24"/>
          <w:szCs w:val="24"/>
        </w:rPr>
        <w:t xml:space="preserve">ENEE641/ENME808X, </w:t>
      </w:r>
      <w:proofErr w:type="gramStart"/>
      <w:r w:rsidR="00D04234" w:rsidRPr="00D04234">
        <w:rPr>
          <w:rFonts w:asciiTheme="majorBidi" w:hAnsiTheme="majorBidi" w:cstheme="majorBidi"/>
          <w:sz w:val="24"/>
          <w:szCs w:val="24"/>
        </w:rPr>
        <w:t>Fall</w:t>
      </w:r>
      <w:proofErr w:type="gramEnd"/>
      <w:r w:rsidR="00D04234" w:rsidRPr="00D04234">
        <w:rPr>
          <w:rFonts w:asciiTheme="majorBidi" w:hAnsiTheme="majorBidi" w:cstheme="majorBidi"/>
          <w:sz w:val="24"/>
          <w:szCs w:val="24"/>
        </w:rPr>
        <w:t xml:space="preserve"> 2016</w:t>
      </w:r>
    </w:p>
    <w:p w:rsidR="00562032" w:rsidRPr="00D04234" w:rsidRDefault="00562032" w:rsidP="005620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562032" w:rsidRPr="00D04234" w:rsidRDefault="002754CB" w:rsidP="005620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D04234">
        <w:rPr>
          <w:rFonts w:asciiTheme="majorBidi" w:hAnsiTheme="majorBidi" w:cstheme="majorBidi"/>
          <w:sz w:val="24"/>
          <w:szCs w:val="24"/>
          <w:lang w:bidi="he-IL"/>
        </w:rPr>
        <w:t>Due: November 16</w:t>
      </w:r>
      <w:r w:rsidR="00562032" w:rsidRPr="00D04234">
        <w:rPr>
          <w:rFonts w:asciiTheme="majorBidi" w:hAnsiTheme="majorBidi" w:cstheme="majorBidi"/>
          <w:sz w:val="24"/>
          <w:szCs w:val="24"/>
          <w:lang w:bidi="he-IL"/>
        </w:rPr>
        <w:t>, in class.</w:t>
      </w:r>
    </w:p>
    <w:p w:rsidR="00562032" w:rsidRPr="00D04234" w:rsidRDefault="00562032" w:rsidP="005620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562032" w:rsidRDefault="00562032" w:rsidP="005620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D04234">
        <w:rPr>
          <w:rFonts w:asciiTheme="majorBidi" w:hAnsiTheme="majorBidi" w:cstheme="majorBidi"/>
          <w:sz w:val="24"/>
          <w:szCs w:val="24"/>
          <w:lang w:bidi="he-IL"/>
        </w:rPr>
        <w:t>Ex. 24.3-4 on page 600 [24.3-6 p. 663 in 3rd edition]</w:t>
      </w:r>
    </w:p>
    <w:p w:rsidR="003D08EB" w:rsidRPr="00D04234" w:rsidRDefault="003D08EB" w:rsidP="005620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bookmarkStart w:id="0" w:name="_GoBack"/>
      <w:bookmarkEnd w:id="0"/>
    </w:p>
    <w:p w:rsidR="00702EBA" w:rsidRPr="00D04234" w:rsidRDefault="00562032" w:rsidP="00562032">
      <w:pPr>
        <w:rPr>
          <w:rFonts w:asciiTheme="majorBidi" w:hAnsiTheme="majorBidi" w:cstheme="majorBidi"/>
          <w:sz w:val="24"/>
          <w:szCs w:val="24"/>
        </w:rPr>
      </w:pPr>
      <w:r w:rsidRPr="00D04234">
        <w:rPr>
          <w:rFonts w:asciiTheme="majorBidi" w:hAnsiTheme="majorBidi" w:cstheme="majorBidi"/>
          <w:sz w:val="24"/>
          <w:szCs w:val="24"/>
          <w:lang w:bidi="he-IL"/>
        </w:rPr>
        <w:t>Ex. 25.2-6 on page 635 (p. 700]</w:t>
      </w:r>
    </w:p>
    <w:sectPr w:rsidR="00702EBA" w:rsidRPr="00D0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32"/>
    <w:rsid w:val="002754CB"/>
    <w:rsid w:val="003D08EB"/>
    <w:rsid w:val="00562032"/>
    <w:rsid w:val="005D5F71"/>
    <w:rsid w:val="00702EBA"/>
    <w:rsid w:val="0089236C"/>
    <w:rsid w:val="00C8753C"/>
    <w:rsid w:val="00D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 Vishkin</dc:creator>
  <cp:lastModifiedBy>Uzi  Vishkin</cp:lastModifiedBy>
  <cp:revision>4</cp:revision>
  <dcterms:created xsi:type="dcterms:W3CDTF">2016-10-24T13:58:00Z</dcterms:created>
  <dcterms:modified xsi:type="dcterms:W3CDTF">2016-10-24T14:00:00Z</dcterms:modified>
</cp:coreProperties>
</file>